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1130C">
        <w:rPr>
          <w:rFonts w:ascii="方正小标宋简体" w:eastAsia="方正小标宋简体" w:hAnsi="华文中宋" w:hint="eastAsia"/>
          <w:sz w:val="36"/>
          <w:szCs w:val="36"/>
        </w:rPr>
        <w:t>工程建设项目招标需求参数表</w:t>
      </w:r>
    </w:p>
    <w:p w:rsidR="00F1130C" w:rsidRP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384"/>
        <w:gridCol w:w="746"/>
        <w:gridCol w:w="1522"/>
        <w:gridCol w:w="1701"/>
        <w:gridCol w:w="3686"/>
      </w:tblGrid>
      <w:tr w:rsidR="00F1130C" w:rsidTr="000A2879">
        <w:trPr>
          <w:trHeight w:val="528"/>
        </w:trPr>
        <w:tc>
          <w:tcPr>
            <w:tcW w:w="2130" w:type="dxa"/>
            <w:gridSpan w:val="2"/>
          </w:tcPr>
          <w:p w:rsidR="00F1130C" w:rsidRPr="00F1130C" w:rsidRDefault="00F1130C" w:rsidP="00DC2C5B">
            <w:pPr>
              <w:spacing w:line="360" w:lineRule="auto"/>
              <w:jc w:val="center"/>
              <w:rPr>
                <w:rFonts w:asciiTheme="minorEastAsia" w:hAnsiTheme="minorEastAsia"/>
                <w:sz w:val="32"/>
              </w:rPr>
            </w:pPr>
            <w:r w:rsidRPr="00F1130C">
              <w:rPr>
                <w:rFonts w:asciiTheme="minorEastAsia" w:hAnsiTheme="minorEastAsia" w:hint="eastAsia"/>
                <w:sz w:val="28"/>
              </w:rPr>
              <w:t>项目名称</w:t>
            </w:r>
          </w:p>
        </w:tc>
        <w:tc>
          <w:tcPr>
            <w:tcW w:w="6909" w:type="dxa"/>
            <w:gridSpan w:val="3"/>
            <w:vAlign w:val="center"/>
          </w:tcPr>
          <w:p w:rsidR="00F1130C" w:rsidRPr="002E6409" w:rsidRDefault="00C20BA2" w:rsidP="002E6409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20BA2">
              <w:rPr>
                <w:rFonts w:asciiTheme="minorEastAsia" w:hAnsiTheme="minorEastAsia" w:hint="eastAsia"/>
                <w:bCs/>
                <w:sz w:val="24"/>
                <w:szCs w:val="24"/>
              </w:rPr>
              <w:t>高新干部住宅楼地下车库及屋面防水维修</w:t>
            </w:r>
            <w:r w:rsidR="00764BE1" w:rsidRPr="00764BE1">
              <w:rPr>
                <w:rFonts w:asciiTheme="minorEastAsia" w:hAnsiTheme="minorEastAsia" w:hint="eastAsia"/>
                <w:bCs/>
                <w:sz w:val="24"/>
                <w:szCs w:val="24"/>
              </w:rPr>
              <w:t>工程</w:t>
            </w:r>
          </w:p>
        </w:tc>
      </w:tr>
      <w:tr w:rsidR="00DC2C5B" w:rsidRPr="00254F3F" w:rsidTr="000A2879">
        <w:trPr>
          <w:trHeight w:val="890"/>
        </w:trPr>
        <w:tc>
          <w:tcPr>
            <w:tcW w:w="1384" w:type="dxa"/>
            <w:vAlign w:val="center"/>
          </w:tcPr>
          <w:p w:rsidR="00DC2C5B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是否需要</w:t>
            </w:r>
          </w:p>
          <w:p w:rsidR="00DC2C5B" w:rsidRPr="00526918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配套设备</w:t>
            </w:r>
          </w:p>
        </w:tc>
        <w:tc>
          <w:tcPr>
            <w:tcW w:w="2268" w:type="dxa"/>
            <w:gridSpan w:val="2"/>
            <w:vAlign w:val="center"/>
          </w:tcPr>
          <w:p w:rsidR="00DC2C5B" w:rsidRDefault="00767015" w:rsidP="00767015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767015"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是   </w:t>
            </w:r>
            <w:r w:rsidR="00B1645E">
              <w:rPr>
                <w:rFonts w:asciiTheme="minorEastAsia" w:hAnsiTheme="minorEastAsia"/>
                <w:sz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8"/>
              </w:rPr>
              <w:instrText>eq \o\ac(□,</w:instrText>
            </w:r>
            <w:r w:rsidRPr="00767015">
              <w:rPr>
                <w:rFonts w:ascii="宋体" w:hAnsiTheme="minorEastAsia" w:hint="eastAsia"/>
                <w:position w:val="2"/>
                <w:sz w:val="19"/>
              </w:rPr>
              <w:instrText>√</w:instrText>
            </w:r>
            <w:r>
              <w:rPr>
                <w:rFonts w:asciiTheme="minorEastAsia" w:hAnsiTheme="minorEastAsia" w:hint="eastAsia"/>
                <w:sz w:val="28"/>
              </w:rPr>
              <w:instrText>)</w:instrText>
            </w:r>
            <w:r w:rsidR="00B1645E">
              <w:rPr>
                <w:rFonts w:asciiTheme="minorEastAsia" w:hAnsiTheme="minorEastAsia"/>
                <w:sz w:val="28"/>
              </w:rPr>
              <w:fldChar w:fldCharType="end"/>
            </w:r>
            <w:r>
              <w:rPr>
                <w:rFonts w:asciiTheme="minorEastAsia" w:hAnsiTheme="minorEastAsia" w:hint="eastAsia"/>
                <w:sz w:val="28"/>
              </w:rPr>
              <w:t>否</w:t>
            </w:r>
          </w:p>
        </w:tc>
        <w:tc>
          <w:tcPr>
            <w:tcW w:w="1701" w:type="dxa"/>
            <w:vAlign w:val="center"/>
          </w:tcPr>
          <w:p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DC2C5B">
              <w:rPr>
                <w:rFonts w:asciiTheme="minorEastAsia" w:hAnsiTheme="minorEastAsia" w:hint="eastAsia"/>
                <w:sz w:val="28"/>
              </w:rPr>
              <w:t>配套设备名称及型号</w:t>
            </w:r>
          </w:p>
        </w:tc>
        <w:tc>
          <w:tcPr>
            <w:tcW w:w="3686" w:type="dxa"/>
            <w:vAlign w:val="center"/>
          </w:tcPr>
          <w:p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</w:p>
        </w:tc>
      </w:tr>
      <w:tr w:rsidR="00F1130C" w:rsidTr="000A2879">
        <w:trPr>
          <w:trHeight w:val="9824"/>
        </w:trPr>
        <w:tc>
          <w:tcPr>
            <w:tcW w:w="9039" w:type="dxa"/>
            <w:gridSpan w:val="5"/>
          </w:tcPr>
          <w:p w:rsidR="00C7362E" w:rsidRDefault="00DC2C5B" w:rsidP="00C7362E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1、</w:t>
            </w:r>
            <w:r w:rsidR="00526918" w:rsidRPr="00254F3F">
              <w:rPr>
                <w:rFonts w:asciiTheme="minorEastAsia" w:hAnsiTheme="minorEastAsia" w:hint="eastAsia"/>
                <w:sz w:val="28"/>
              </w:rPr>
              <w:t>项目内容</w:t>
            </w:r>
            <w:r>
              <w:rPr>
                <w:rFonts w:asciiTheme="minorEastAsia" w:hAnsiTheme="minorEastAsia" w:hint="eastAsia"/>
                <w:sz w:val="28"/>
              </w:rPr>
              <w:t>：</w:t>
            </w:r>
          </w:p>
          <w:p w:rsidR="00764BE1" w:rsidRPr="00764BE1" w:rsidRDefault="00426DC4" w:rsidP="00764BE1">
            <w:pPr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</w:rPr>
            </w:pPr>
            <w:r w:rsidRPr="00426DC4">
              <w:rPr>
                <w:rFonts w:asciiTheme="minorEastAsia" w:hAnsiTheme="minorEastAsia" w:hint="eastAsia"/>
                <w:bCs/>
                <w:sz w:val="28"/>
              </w:rPr>
              <w:t>（</w:t>
            </w:r>
            <w:r>
              <w:rPr>
                <w:rFonts w:asciiTheme="minorEastAsia" w:hAnsiTheme="minorEastAsia" w:hint="eastAsia"/>
                <w:bCs/>
                <w:sz w:val="28"/>
              </w:rPr>
              <w:t>1</w:t>
            </w:r>
            <w:r w:rsidRPr="00426DC4">
              <w:rPr>
                <w:rFonts w:asciiTheme="minorEastAsia" w:hAnsiTheme="minorEastAsia" w:hint="eastAsia"/>
                <w:bCs/>
                <w:sz w:val="28"/>
              </w:rPr>
              <w:t>）</w:t>
            </w:r>
            <w:r w:rsidR="00C20BA2" w:rsidRPr="00C20BA2">
              <w:rPr>
                <w:rFonts w:asciiTheme="minorEastAsia" w:hAnsiTheme="minorEastAsia" w:hint="eastAsia"/>
                <w:bCs/>
                <w:sz w:val="28"/>
              </w:rPr>
              <w:t>对车库升降井基坑墙壁进行注浆堵漏；对基坑墙地面涂刷防水涂料，面积共约</w:t>
            </w:r>
            <w:r w:rsidR="00C20BA2" w:rsidRPr="00C20BA2">
              <w:rPr>
                <w:rFonts w:asciiTheme="minorEastAsia" w:hAnsiTheme="minorEastAsia"/>
                <w:bCs/>
                <w:sz w:val="28"/>
              </w:rPr>
              <w:t>440</w:t>
            </w:r>
            <w:r w:rsidR="00C20BA2" w:rsidRPr="00C20BA2">
              <w:rPr>
                <w:rFonts w:asciiTheme="minorEastAsia" w:hAnsiTheme="minorEastAsia" w:hint="eastAsia"/>
                <w:bCs/>
                <w:sz w:val="28"/>
              </w:rPr>
              <w:t>㎡</w:t>
            </w:r>
            <w:r w:rsidR="00764BE1" w:rsidRPr="00764BE1">
              <w:rPr>
                <w:rFonts w:asciiTheme="minorEastAsia" w:hAnsiTheme="minorEastAsia" w:hint="eastAsia"/>
                <w:bCs/>
                <w:sz w:val="28"/>
              </w:rPr>
              <w:t>。</w:t>
            </w:r>
          </w:p>
          <w:p w:rsidR="00B8410F" w:rsidRDefault="00426DC4" w:rsidP="00B8410F">
            <w:pPr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</w:rPr>
            </w:pPr>
            <w:r w:rsidRPr="00426DC4">
              <w:rPr>
                <w:rFonts w:asciiTheme="minorEastAsia" w:hAnsiTheme="minorEastAsia" w:hint="eastAsia"/>
                <w:bCs/>
                <w:sz w:val="28"/>
              </w:rPr>
              <w:t>（</w:t>
            </w:r>
            <w:r>
              <w:rPr>
                <w:rFonts w:asciiTheme="minorEastAsia" w:hAnsiTheme="minorEastAsia" w:hint="eastAsia"/>
                <w:bCs/>
                <w:sz w:val="28"/>
              </w:rPr>
              <w:t>2</w:t>
            </w:r>
            <w:r w:rsidRPr="00426DC4">
              <w:rPr>
                <w:rFonts w:asciiTheme="minorEastAsia" w:hAnsiTheme="minorEastAsia" w:hint="eastAsia"/>
                <w:bCs/>
                <w:sz w:val="28"/>
              </w:rPr>
              <w:t>）</w:t>
            </w:r>
            <w:r w:rsidR="00C20BA2" w:rsidRPr="00C20BA2">
              <w:rPr>
                <w:rFonts w:asciiTheme="minorEastAsia" w:hAnsiTheme="minorEastAsia" w:hint="eastAsia"/>
                <w:bCs/>
                <w:sz w:val="28"/>
              </w:rPr>
              <w:t>对车库玻璃雨棚老化胶条进行更换；开挖车库出入口四周地面至防水层，注浆堵漏后涂刷防水涂料，面积约80㎡；恢复路面</w:t>
            </w:r>
            <w:r w:rsidR="00B8410F" w:rsidRPr="00B8410F">
              <w:rPr>
                <w:rFonts w:asciiTheme="minorEastAsia" w:hAnsiTheme="minorEastAsia" w:hint="eastAsia"/>
                <w:bCs/>
                <w:sz w:val="28"/>
              </w:rPr>
              <w:t>。</w:t>
            </w:r>
          </w:p>
          <w:p w:rsidR="00153602" w:rsidRPr="00153602" w:rsidRDefault="00153602" w:rsidP="00B8410F">
            <w:pPr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 xml:space="preserve"> (3)</w:t>
            </w:r>
            <w:r w:rsidRPr="00153602">
              <w:rPr>
                <w:rFonts w:asciiTheme="minorEastAsia" w:hAnsiTheme="minorEastAsia" w:hint="eastAsia"/>
                <w:bCs/>
                <w:sz w:val="28"/>
              </w:rPr>
              <w:t xml:space="preserve"> </w:t>
            </w:r>
            <w:r w:rsidR="00C20BA2" w:rsidRPr="00C20BA2">
              <w:rPr>
                <w:rFonts w:asciiTheme="minorEastAsia" w:hAnsiTheme="minorEastAsia" w:hint="eastAsia"/>
                <w:bCs/>
                <w:sz w:val="28"/>
              </w:rPr>
              <w:t>对高新干部住宅楼屋面防水进行整体维修，具体为：喷涂聚脲防水涂料，面积共约865㎡；对部分渗漏的外墙窗进行防水处理</w:t>
            </w:r>
            <w:r w:rsidRPr="00153602">
              <w:rPr>
                <w:rFonts w:asciiTheme="minorEastAsia" w:hAnsiTheme="minorEastAsia" w:hint="eastAsia"/>
                <w:bCs/>
                <w:sz w:val="28"/>
              </w:rPr>
              <w:t>。</w:t>
            </w:r>
          </w:p>
          <w:p w:rsidR="00254F3F" w:rsidRDefault="00DC2C5B" w:rsidP="00AA14DB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2、</w:t>
            </w:r>
            <w:r w:rsidR="00254F3F">
              <w:rPr>
                <w:rFonts w:asciiTheme="minorEastAsia" w:hAnsiTheme="minorEastAsia" w:hint="eastAsia"/>
                <w:sz w:val="28"/>
              </w:rPr>
              <w:t>施工资质要求</w:t>
            </w:r>
            <w:r w:rsidR="000C690F">
              <w:rPr>
                <w:rFonts w:asciiTheme="minorEastAsia" w:hAnsiTheme="minorEastAsia" w:hint="eastAsia"/>
                <w:sz w:val="28"/>
              </w:rPr>
              <w:t>：</w:t>
            </w:r>
            <w:r w:rsidR="00916F6C">
              <w:rPr>
                <w:rFonts w:asciiTheme="minorEastAsia" w:hAnsiTheme="minorEastAsia" w:hint="eastAsia"/>
                <w:sz w:val="28"/>
              </w:rPr>
              <w:t>具备</w:t>
            </w:r>
            <w:r w:rsidR="00764BE1" w:rsidRPr="00764BE1">
              <w:rPr>
                <w:rFonts w:asciiTheme="minorEastAsia" w:hAnsiTheme="minorEastAsia" w:hint="eastAsia"/>
                <w:sz w:val="28"/>
              </w:rPr>
              <w:t>建筑工程施工总承包</w:t>
            </w:r>
            <w:r w:rsidR="007939B2">
              <w:rPr>
                <w:rFonts w:asciiTheme="minorEastAsia" w:hAnsiTheme="minorEastAsia" w:hint="eastAsia"/>
                <w:sz w:val="28"/>
              </w:rPr>
              <w:t>二</w:t>
            </w:r>
            <w:r w:rsidR="00764BE1" w:rsidRPr="00764BE1">
              <w:rPr>
                <w:rFonts w:asciiTheme="minorEastAsia" w:hAnsiTheme="minorEastAsia" w:hint="eastAsia"/>
                <w:sz w:val="28"/>
              </w:rPr>
              <w:t>级（含）</w:t>
            </w:r>
            <w:r w:rsidR="00916F6C">
              <w:rPr>
                <w:rFonts w:asciiTheme="minorEastAsia" w:hAnsiTheme="minorEastAsia" w:hint="eastAsia"/>
                <w:sz w:val="28"/>
              </w:rPr>
              <w:t>且具备防水防腐保温工程</w:t>
            </w:r>
            <w:r w:rsidR="00764BE1" w:rsidRPr="00764BE1">
              <w:rPr>
                <w:rFonts w:asciiTheme="minorEastAsia" w:hAnsiTheme="minorEastAsia" w:hint="eastAsia"/>
                <w:sz w:val="28"/>
              </w:rPr>
              <w:t>专业承包二级（含）以上资质</w:t>
            </w:r>
            <w:r w:rsidR="00254F3F">
              <w:rPr>
                <w:rFonts w:asciiTheme="minorEastAsia" w:hAnsiTheme="minorEastAsia" w:hint="eastAsia"/>
                <w:sz w:val="28"/>
              </w:rPr>
              <w:t>。</w:t>
            </w:r>
          </w:p>
          <w:p w:rsidR="003679BF" w:rsidRDefault="00BE6C47" w:rsidP="00AA14DB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3</w:t>
            </w:r>
            <w:r w:rsidR="00A81E17">
              <w:rPr>
                <w:rFonts w:asciiTheme="minorEastAsia" w:hAnsiTheme="minorEastAsia" w:hint="eastAsia"/>
                <w:bCs/>
                <w:sz w:val="28"/>
              </w:rPr>
              <w:t>、</w:t>
            </w:r>
            <w:r w:rsidR="003679BF">
              <w:rPr>
                <w:rFonts w:asciiTheme="minorEastAsia" w:hAnsiTheme="minorEastAsia" w:hint="eastAsia"/>
                <w:bCs/>
                <w:sz w:val="28"/>
              </w:rPr>
              <w:t>施工</w:t>
            </w:r>
            <w:r w:rsidR="00254F3F">
              <w:rPr>
                <w:rFonts w:asciiTheme="minorEastAsia" w:hAnsiTheme="minorEastAsia" w:hint="eastAsia"/>
                <w:sz w:val="28"/>
              </w:rPr>
              <w:t>要求：</w:t>
            </w:r>
            <w:r w:rsidR="003679BF">
              <w:rPr>
                <w:rFonts w:asciiTheme="minorEastAsia" w:hAnsiTheme="minorEastAsia" w:hint="eastAsia"/>
                <w:sz w:val="28"/>
              </w:rPr>
              <w:t>应自觉维护施工现场周边设施，</w:t>
            </w:r>
            <w:r w:rsidR="0070618F">
              <w:rPr>
                <w:rFonts w:asciiTheme="minorEastAsia" w:hAnsiTheme="minorEastAsia" w:hint="eastAsia"/>
                <w:sz w:val="28"/>
              </w:rPr>
              <w:t>注意施工安全</w:t>
            </w:r>
            <w:r w:rsidR="003679BF">
              <w:rPr>
                <w:rFonts w:asciiTheme="minorEastAsia" w:hAnsiTheme="minorEastAsia" w:hint="eastAsia"/>
                <w:sz w:val="28"/>
              </w:rPr>
              <w:t>，及时清运建筑垃圾。</w:t>
            </w:r>
          </w:p>
          <w:p w:rsidR="00254F3F" w:rsidRPr="00EC0726" w:rsidRDefault="00BE6C47" w:rsidP="00916F6C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4</w:t>
            </w:r>
            <w:r w:rsidR="00DC2C5B">
              <w:rPr>
                <w:rFonts w:asciiTheme="minorEastAsia" w:hAnsiTheme="minorEastAsia" w:hint="eastAsia"/>
                <w:sz w:val="28"/>
              </w:rPr>
              <w:t>、</w:t>
            </w:r>
            <w:r w:rsidR="00254F3F">
              <w:rPr>
                <w:rFonts w:asciiTheme="minorEastAsia" w:hAnsiTheme="minorEastAsia" w:hint="eastAsia"/>
                <w:sz w:val="28"/>
              </w:rPr>
              <w:t>总工期</w:t>
            </w:r>
            <w:r w:rsidR="00526918">
              <w:rPr>
                <w:rFonts w:asciiTheme="minorEastAsia" w:hAnsiTheme="minorEastAsia" w:hint="eastAsia"/>
                <w:sz w:val="28"/>
              </w:rPr>
              <w:t>要求</w:t>
            </w:r>
            <w:r w:rsidR="00916F6C">
              <w:rPr>
                <w:rFonts w:asciiTheme="minorEastAsia" w:hAnsiTheme="minorEastAsia" w:hint="eastAsia"/>
                <w:sz w:val="28"/>
              </w:rPr>
              <w:t>3</w:t>
            </w:r>
            <w:r w:rsidR="00764BE1">
              <w:rPr>
                <w:rFonts w:asciiTheme="minorEastAsia" w:hAnsiTheme="minorEastAsia" w:hint="eastAsia"/>
                <w:sz w:val="28"/>
              </w:rPr>
              <w:t>0</w:t>
            </w:r>
            <w:r w:rsidR="00254F3F">
              <w:rPr>
                <w:rFonts w:asciiTheme="minorEastAsia" w:hAnsiTheme="minorEastAsia" w:hint="eastAsia"/>
                <w:sz w:val="28"/>
              </w:rPr>
              <w:t>天</w:t>
            </w:r>
            <w:r w:rsidR="00526918">
              <w:rPr>
                <w:rFonts w:asciiTheme="minorEastAsia" w:hAnsiTheme="minorEastAsia" w:hint="eastAsia"/>
                <w:sz w:val="28"/>
              </w:rPr>
              <w:t>（</w:t>
            </w:r>
            <w:r w:rsidR="00254F3F">
              <w:rPr>
                <w:rFonts w:asciiTheme="minorEastAsia" w:hAnsiTheme="minorEastAsia" w:hint="eastAsia"/>
                <w:sz w:val="28"/>
              </w:rPr>
              <w:t>内</w:t>
            </w:r>
            <w:r w:rsidR="00526918">
              <w:rPr>
                <w:rFonts w:asciiTheme="minorEastAsia" w:hAnsiTheme="minorEastAsia" w:hint="eastAsia"/>
                <w:sz w:val="28"/>
              </w:rPr>
              <w:t>）。</w:t>
            </w:r>
          </w:p>
        </w:tc>
      </w:tr>
    </w:tbl>
    <w:p w:rsidR="000A2879" w:rsidRDefault="000A2879" w:rsidP="00DC2C5B">
      <w:pPr>
        <w:jc w:val="left"/>
        <w:rPr>
          <w:rFonts w:asciiTheme="minorEastAsia" w:hAnsiTheme="minorEastAsia"/>
          <w:sz w:val="24"/>
        </w:rPr>
      </w:pPr>
    </w:p>
    <w:p w:rsidR="00DC2C5B" w:rsidRDefault="00A03437" w:rsidP="00DC2C5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院务处</w:t>
      </w:r>
      <w:r w:rsidR="006F5E05">
        <w:rPr>
          <w:rFonts w:asciiTheme="minorEastAsia" w:hAnsiTheme="minorEastAsia" w:hint="eastAsia"/>
          <w:sz w:val="24"/>
        </w:rPr>
        <w:t>领导</w:t>
      </w:r>
      <w:r>
        <w:rPr>
          <w:rFonts w:asciiTheme="minorEastAsia" w:hAnsiTheme="minorEastAsia" w:hint="eastAsia"/>
          <w:sz w:val="24"/>
        </w:rPr>
        <w:t>签字：</w:t>
      </w:r>
      <w:r w:rsidR="002E6409">
        <w:rPr>
          <w:rFonts w:asciiTheme="minorEastAsia" w:hAnsiTheme="minorEastAsia" w:hint="eastAsia"/>
          <w:sz w:val="24"/>
        </w:rPr>
        <w:t xml:space="preserve">                   </w:t>
      </w:r>
      <w:r w:rsidR="00153602">
        <w:rPr>
          <w:rFonts w:asciiTheme="minorEastAsia" w:hAnsiTheme="minorEastAsia" w:hint="eastAsia"/>
          <w:sz w:val="24"/>
        </w:rPr>
        <w:t xml:space="preserve">  </w:t>
      </w:r>
      <w:r w:rsidR="00DC2C5B" w:rsidRPr="00DC2C5B">
        <w:rPr>
          <w:rFonts w:asciiTheme="minorEastAsia" w:hAnsiTheme="minorEastAsia" w:hint="eastAsia"/>
          <w:sz w:val="24"/>
        </w:rPr>
        <w:t>使用</w:t>
      </w:r>
      <w:r w:rsidR="00767015">
        <w:rPr>
          <w:rFonts w:asciiTheme="minorEastAsia" w:hAnsiTheme="minorEastAsia" w:hint="eastAsia"/>
          <w:sz w:val="24"/>
        </w:rPr>
        <w:t>单位</w:t>
      </w:r>
      <w:r w:rsidR="00DC2C5B" w:rsidRPr="00DC2C5B">
        <w:rPr>
          <w:rFonts w:asciiTheme="minorEastAsia" w:hAnsiTheme="minorEastAsia" w:hint="eastAsia"/>
          <w:sz w:val="24"/>
        </w:rPr>
        <w:t>负责人签字：</w:t>
      </w:r>
    </w:p>
    <w:p w:rsidR="00767015" w:rsidRDefault="00767015" w:rsidP="00DC2C5B">
      <w:pPr>
        <w:jc w:val="left"/>
        <w:rPr>
          <w:rFonts w:asciiTheme="minorEastAsia" w:hAnsiTheme="minorEastAsia"/>
          <w:sz w:val="24"/>
        </w:rPr>
      </w:pPr>
    </w:p>
    <w:p w:rsidR="00767015" w:rsidRPr="00DC2C5B" w:rsidRDefault="00767015" w:rsidP="00DC2C5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项目论证人员签字（不含负责人两人）：                      日期：</w:t>
      </w:r>
    </w:p>
    <w:sectPr w:rsidR="00767015" w:rsidRPr="00DC2C5B" w:rsidSect="000A2879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70" w:rsidRDefault="00301770" w:rsidP="00F1130C">
      <w:r>
        <w:separator/>
      </w:r>
    </w:p>
  </w:endnote>
  <w:endnote w:type="continuationSeparator" w:id="1">
    <w:p w:rsidR="00301770" w:rsidRDefault="00301770" w:rsidP="00F1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70" w:rsidRDefault="00301770" w:rsidP="00F1130C">
      <w:r>
        <w:separator/>
      </w:r>
    </w:p>
  </w:footnote>
  <w:footnote w:type="continuationSeparator" w:id="1">
    <w:p w:rsidR="00301770" w:rsidRDefault="00301770" w:rsidP="00F11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3015"/>
    <w:multiLevelType w:val="hybridMultilevel"/>
    <w:tmpl w:val="B882DF9A"/>
    <w:lvl w:ilvl="0" w:tplc="B388FFA2">
      <w:start w:val="1"/>
      <w:numFmt w:val="decimal"/>
      <w:lvlText w:val="（%1）"/>
      <w:lvlJc w:val="left"/>
      <w:pPr>
        <w:ind w:left="1265" w:hanging="70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30C"/>
    <w:rsid w:val="00004B87"/>
    <w:rsid w:val="00035063"/>
    <w:rsid w:val="00042F86"/>
    <w:rsid w:val="0007300A"/>
    <w:rsid w:val="000A0F7C"/>
    <w:rsid w:val="000A2879"/>
    <w:rsid w:val="000B3426"/>
    <w:rsid w:val="000C690F"/>
    <w:rsid w:val="00107740"/>
    <w:rsid w:val="00123C71"/>
    <w:rsid w:val="00140D83"/>
    <w:rsid w:val="00153602"/>
    <w:rsid w:val="00186B5C"/>
    <w:rsid w:val="001A2A04"/>
    <w:rsid w:val="002256A6"/>
    <w:rsid w:val="0022790D"/>
    <w:rsid w:val="002455F6"/>
    <w:rsid w:val="00254F3F"/>
    <w:rsid w:val="002B0C07"/>
    <w:rsid w:val="002B5DEC"/>
    <w:rsid w:val="002E0E7E"/>
    <w:rsid w:val="002E6409"/>
    <w:rsid w:val="002F12A5"/>
    <w:rsid w:val="00301770"/>
    <w:rsid w:val="00320A2E"/>
    <w:rsid w:val="003547F9"/>
    <w:rsid w:val="003679BF"/>
    <w:rsid w:val="00376A3A"/>
    <w:rsid w:val="003D7CEC"/>
    <w:rsid w:val="003E25E5"/>
    <w:rsid w:val="00426DC4"/>
    <w:rsid w:val="00454E73"/>
    <w:rsid w:val="0045562D"/>
    <w:rsid w:val="004679B4"/>
    <w:rsid w:val="00474234"/>
    <w:rsid w:val="004C7E7D"/>
    <w:rsid w:val="004F39EC"/>
    <w:rsid w:val="004F68F4"/>
    <w:rsid w:val="00512FDF"/>
    <w:rsid w:val="00525C2B"/>
    <w:rsid w:val="00526918"/>
    <w:rsid w:val="005A139A"/>
    <w:rsid w:val="005A165B"/>
    <w:rsid w:val="005A353E"/>
    <w:rsid w:val="005B1DC5"/>
    <w:rsid w:val="005C539E"/>
    <w:rsid w:val="005D20FC"/>
    <w:rsid w:val="00627A6E"/>
    <w:rsid w:val="00634C60"/>
    <w:rsid w:val="006F5D74"/>
    <w:rsid w:val="006F5E05"/>
    <w:rsid w:val="0070363F"/>
    <w:rsid w:val="0070618F"/>
    <w:rsid w:val="00733FAE"/>
    <w:rsid w:val="00764BE1"/>
    <w:rsid w:val="00767015"/>
    <w:rsid w:val="00770991"/>
    <w:rsid w:val="00782933"/>
    <w:rsid w:val="007939B2"/>
    <w:rsid w:val="0079568C"/>
    <w:rsid w:val="0079617B"/>
    <w:rsid w:val="007C0C4F"/>
    <w:rsid w:val="007D230A"/>
    <w:rsid w:val="007D5ABF"/>
    <w:rsid w:val="007D6369"/>
    <w:rsid w:val="007F368B"/>
    <w:rsid w:val="00851527"/>
    <w:rsid w:val="00855BC6"/>
    <w:rsid w:val="0086363C"/>
    <w:rsid w:val="00870459"/>
    <w:rsid w:val="00873872"/>
    <w:rsid w:val="0087395A"/>
    <w:rsid w:val="00886729"/>
    <w:rsid w:val="008942A6"/>
    <w:rsid w:val="008946FA"/>
    <w:rsid w:val="008C159D"/>
    <w:rsid w:val="009006BD"/>
    <w:rsid w:val="00914D03"/>
    <w:rsid w:val="00914E5D"/>
    <w:rsid w:val="00916F6C"/>
    <w:rsid w:val="0092177E"/>
    <w:rsid w:val="0093069C"/>
    <w:rsid w:val="0096336B"/>
    <w:rsid w:val="00984E92"/>
    <w:rsid w:val="009B05A9"/>
    <w:rsid w:val="009D17F8"/>
    <w:rsid w:val="00A03437"/>
    <w:rsid w:val="00A04C26"/>
    <w:rsid w:val="00A265BD"/>
    <w:rsid w:val="00A42929"/>
    <w:rsid w:val="00A51F13"/>
    <w:rsid w:val="00A66208"/>
    <w:rsid w:val="00A81E17"/>
    <w:rsid w:val="00AA14DB"/>
    <w:rsid w:val="00AB0E7F"/>
    <w:rsid w:val="00AC77AA"/>
    <w:rsid w:val="00B00B00"/>
    <w:rsid w:val="00B0659E"/>
    <w:rsid w:val="00B1645E"/>
    <w:rsid w:val="00B63C7A"/>
    <w:rsid w:val="00B8410F"/>
    <w:rsid w:val="00BB06C2"/>
    <w:rsid w:val="00BB1155"/>
    <w:rsid w:val="00BB3C0E"/>
    <w:rsid w:val="00BD24E8"/>
    <w:rsid w:val="00BE5B2D"/>
    <w:rsid w:val="00BE6C47"/>
    <w:rsid w:val="00C119B5"/>
    <w:rsid w:val="00C20BA2"/>
    <w:rsid w:val="00C2610E"/>
    <w:rsid w:val="00C406FD"/>
    <w:rsid w:val="00C42E64"/>
    <w:rsid w:val="00C44F5E"/>
    <w:rsid w:val="00C4559D"/>
    <w:rsid w:val="00C54018"/>
    <w:rsid w:val="00C7362E"/>
    <w:rsid w:val="00C807E0"/>
    <w:rsid w:val="00CC1BC0"/>
    <w:rsid w:val="00CC51D9"/>
    <w:rsid w:val="00D57A75"/>
    <w:rsid w:val="00DB129A"/>
    <w:rsid w:val="00DC2C5B"/>
    <w:rsid w:val="00DE1287"/>
    <w:rsid w:val="00DE7631"/>
    <w:rsid w:val="00E02CEE"/>
    <w:rsid w:val="00E03748"/>
    <w:rsid w:val="00E27639"/>
    <w:rsid w:val="00E47A66"/>
    <w:rsid w:val="00E50B34"/>
    <w:rsid w:val="00E6087D"/>
    <w:rsid w:val="00E90B80"/>
    <w:rsid w:val="00E9238B"/>
    <w:rsid w:val="00EA70EE"/>
    <w:rsid w:val="00EC0726"/>
    <w:rsid w:val="00EC60F7"/>
    <w:rsid w:val="00F1130C"/>
    <w:rsid w:val="00F37CFF"/>
    <w:rsid w:val="00F4434D"/>
    <w:rsid w:val="00F6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4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3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30C"/>
    <w:rPr>
      <w:sz w:val="18"/>
      <w:szCs w:val="18"/>
    </w:rPr>
  </w:style>
  <w:style w:type="table" w:styleId="a5">
    <w:name w:val="Table Grid"/>
    <w:basedOn w:val="a1"/>
    <w:uiPriority w:val="59"/>
    <w:rsid w:val="00F11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C2C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2C5B"/>
    <w:rPr>
      <w:sz w:val="18"/>
      <w:szCs w:val="18"/>
    </w:rPr>
  </w:style>
  <w:style w:type="paragraph" w:styleId="a7">
    <w:name w:val="Plain Text"/>
    <w:basedOn w:val="a"/>
    <w:link w:val="Char2"/>
    <w:rsid w:val="00C44F5E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C44F5E"/>
    <w:rPr>
      <w:rFonts w:ascii="宋体" w:eastAsia="宋体" w:hAnsi="Courier New" w:cs="Courier New"/>
      <w:szCs w:val="21"/>
    </w:rPr>
  </w:style>
  <w:style w:type="paragraph" w:styleId="a8">
    <w:name w:val="Block Text"/>
    <w:basedOn w:val="a"/>
    <w:uiPriority w:val="99"/>
    <w:semiHidden/>
    <w:unhideWhenUsed/>
    <w:rsid w:val="002E6409"/>
    <w:pPr>
      <w:spacing w:after="120"/>
      <w:ind w:leftChars="700" w:left="1440" w:rightChars="700" w:righ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2021-04-19T09:17:00Z</dcterms:created>
  <dcterms:modified xsi:type="dcterms:W3CDTF">2021-04-19T09:56:00Z</dcterms:modified>
</cp:coreProperties>
</file>